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930EFB" w:rsidP="00207656">
                            <w:pPr>
                              <w:pStyle w:val="aaaTitle"/>
                            </w:pPr>
                            <w:r>
                              <w:t>Homework Section 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930EFB" w:rsidP="00207656">
                      <w:pPr>
                        <w:pStyle w:val="aaaTitle"/>
                      </w:pPr>
                      <w:r>
                        <w:t>Homework Section 5.2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4121E4" w:rsidP="00224F15">
                            <w:pPr>
                              <w:pStyle w:val="aaaTitle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4121E4" w:rsidP="00224F15">
                      <w:pPr>
                        <w:pStyle w:val="aaaTitle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4121E4" w:rsidRPr="00930EFB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930EFB"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D52283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E645CA">
                              <w:t>10</w:t>
                            </w:r>
                            <w:bookmarkStart w:id="0" w:name="_GoBack"/>
                            <w:bookmarkEnd w:id="0"/>
                            <w:r w:rsidR="00E645CA">
                              <w:t>.</w:t>
                            </w:r>
                            <w:r w:rsidR="00E645CA">
                              <w:tab/>
                            </w:r>
                            <w:r w:rsidR="00E645CA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233C" w:rsidRDefault="002C6544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:rsidR="00B2016D" w:rsidRDefault="007007F2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F80720" w:rsidRDefault="00F80720" w:rsidP="00F80720">
                            <w:pPr>
                              <w:pStyle w:val="qzAnswerLine"/>
                            </w:pPr>
                          </w:p>
                          <w:p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4121E4" w:rsidRPr="00930EFB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930EFB">
                        <w:rPr>
                          <w:u w:val="single"/>
                        </w:rPr>
                        <w:t>_____________</w:t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D52283">
                      <w:pPr>
                        <w:pStyle w:val="qzAnswerLine"/>
                      </w:pPr>
                      <w:r w:rsidRPr="00867D92">
                        <w:tab/>
                      </w:r>
                      <w:r w:rsidR="00E645CA">
                        <w:t>10</w:t>
                      </w:r>
                      <w:bookmarkStart w:id="1" w:name="_GoBack"/>
                      <w:bookmarkEnd w:id="1"/>
                      <w:r w:rsidR="00E645CA">
                        <w:t>.</w:t>
                      </w:r>
                      <w:r w:rsidR="00E645CA">
                        <w:tab/>
                      </w:r>
                      <w:r w:rsidR="00E645CA" w:rsidRPr="00DC37EE">
                        <w:rPr>
                          <w:u w:val="single"/>
                        </w:rPr>
                        <w:tab/>
                      </w:r>
                    </w:p>
                    <w:p w:rsidR="004C233C" w:rsidRDefault="002C6544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:rsidR="00B2016D" w:rsidRDefault="007007F2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F80720" w:rsidRDefault="00F80720" w:rsidP="00F80720">
                      <w:pPr>
                        <w:pStyle w:val="qzAnswerLine"/>
                      </w:pPr>
                    </w:p>
                    <w:p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30EFB">
        <w:rPr>
          <w:noProof/>
        </w:rPr>
        <w:t>Find each unit rate.</w:t>
      </w:r>
    </w:p>
    <w:p w:rsidR="007A347D" w:rsidRPr="00D52283" w:rsidRDefault="007C1C51" w:rsidP="00D52283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w:r w:rsidR="00930EFB">
        <w:t>traveling 1,200 miles in 4 hours</w:t>
      </w:r>
    </w:p>
    <w:p w:rsidR="007A347D" w:rsidRDefault="007A347D" w:rsidP="00D90212">
      <w:pPr>
        <w:pStyle w:val="qzNumList2"/>
        <w:rPr>
          <w:rStyle w:val="qzListNumber"/>
        </w:rPr>
      </w:pPr>
    </w:p>
    <w:p w:rsidR="007A347D" w:rsidRDefault="007A347D" w:rsidP="00D52283">
      <w:pPr>
        <w:pStyle w:val="qzNumList2"/>
      </w:pPr>
      <w:r>
        <w:rPr>
          <w:rStyle w:val="qzListNumber"/>
        </w:rPr>
        <w:t xml:space="preserve">   </w:t>
      </w:r>
      <w:r w:rsidR="004121E4">
        <w:rPr>
          <w:rStyle w:val="qzListNumber"/>
        </w:rPr>
        <w:t>2</w:t>
      </w:r>
      <w:r w:rsidR="007C1C51" w:rsidRPr="00867D92">
        <w:rPr>
          <w:rStyle w:val="qzListNumber"/>
        </w:rPr>
        <w:t>.</w:t>
      </w:r>
      <w:r w:rsidR="007C1C51" w:rsidRPr="00867D92">
        <w:tab/>
      </w:r>
      <w:r w:rsidR="00930EFB">
        <w:t>read 53 pages in 2 hours</w:t>
      </w:r>
      <w:r w:rsidR="007C1C51" w:rsidRPr="00867D92">
        <w:tab/>
      </w:r>
    </w:p>
    <w:p w:rsidR="007A347D" w:rsidRPr="004121E4" w:rsidRDefault="007A347D" w:rsidP="004121E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  <w:r>
        <w:t xml:space="preserve">   </w:t>
      </w:r>
    </w:p>
    <w:p w:rsidR="00C93D56" w:rsidRDefault="007A347D" w:rsidP="007A347D">
      <w:pPr>
        <w:pStyle w:val="qzNumList2"/>
        <w:ind w:left="0" w:firstLine="0"/>
      </w:pPr>
      <w:r>
        <w:rPr>
          <w:rStyle w:val="qzListNumber"/>
        </w:rPr>
        <w:t xml:space="preserve">   </w:t>
      </w:r>
      <w:r w:rsidR="004121E4">
        <w:rPr>
          <w:rStyle w:val="qzListNumber"/>
        </w:rPr>
        <w:t>3</w:t>
      </w:r>
      <w:r w:rsidR="0071509F" w:rsidRPr="00867D92">
        <w:rPr>
          <w:rStyle w:val="qzListNumber"/>
        </w:rPr>
        <w:t>.</w:t>
      </w:r>
      <w:r w:rsidR="00930EFB">
        <w:rPr>
          <w:rStyle w:val="qzListNumber"/>
        </w:rPr>
        <w:t xml:space="preserve">  </w:t>
      </w:r>
      <w:r w:rsidR="00930EFB">
        <w:rPr>
          <w:rStyle w:val="qzListNumber"/>
          <w:b w:val="0"/>
        </w:rPr>
        <w:t>scoring 96 points in 6 games</w:t>
      </w:r>
      <w:r w:rsidR="0071509F" w:rsidRPr="00867D92">
        <w:tab/>
      </w:r>
    </w:p>
    <w:p w:rsidR="007A347D" w:rsidRDefault="007A347D" w:rsidP="00930EFB">
      <w:pPr>
        <w:pStyle w:val="qzNumList2"/>
        <w:ind w:left="0" w:firstLine="0"/>
        <w:rPr>
          <w:rStyle w:val="qzListNumber"/>
        </w:rPr>
      </w:pPr>
    </w:p>
    <w:p w:rsidR="007A347D" w:rsidRDefault="007A347D" w:rsidP="007C1C51">
      <w:pPr>
        <w:pStyle w:val="qzNumList2"/>
        <w:rPr>
          <w:rStyle w:val="qzListNumber"/>
        </w:rPr>
      </w:pPr>
    </w:p>
    <w:p w:rsidR="00930EFB" w:rsidRDefault="00930EFB" w:rsidP="007C1C51">
      <w:pPr>
        <w:pStyle w:val="qzNumList2"/>
        <w:rPr>
          <w:rStyle w:val="qzListNumber"/>
        </w:rPr>
      </w:pPr>
      <w:r>
        <w:rPr>
          <w:rStyle w:val="qzListNumber"/>
        </w:rPr>
        <w:t>Find the total cost using unit cost.</w:t>
      </w:r>
    </w:p>
    <w:p w:rsidR="004121E4" w:rsidRDefault="007A347D" w:rsidP="00D52283">
      <w:pPr>
        <w:pStyle w:val="qzNumList2"/>
        <w:rPr>
          <w:rStyle w:val="qzListNumber"/>
          <w:b w:val="0"/>
        </w:rPr>
      </w:pPr>
      <w:r>
        <w:rPr>
          <w:rStyle w:val="qzListNumber"/>
        </w:rPr>
        <w:t xml:space="preserve">   </w:t>
      </w:r>
      <w:r w:rsidR="00930EFB">
        <w:rPr>
          <w:rStyle w:val="qzListNumber"/>
        </w:rPr>
        <w:t xml:space="preserve">4.  </w:t>
      </w:r>
      <w:r w:rsidR="00930EFB">
        <w:rPr>
          <w:rStyle w:val="qzListNumber"/>
          <w:b w:val="0"/>
        </w:rPr>
        <w:t xml:space="preserve">5 </w:t>
      </w:r>
      <w:proofErr w:type="spellStart"/>
      <w:r w:rsidR="00930EFB">
        <w:rPr>
          <w:rStyle w:val="qzListNumber"/>
          <w:b w:val="0"/>
        </w:rPr>
        <w:t>ft</w:t>
      </w:r>
      <w:proofErr w:type="spellEnd"/>
      <w:r w:rsidR="00930EFB">
        <w:rPr>
          <w:rStyle w:val="qzListNumber"/>
          <w:b w:val="0"/>
        </w:rPr>
        <w:t xml:space="preserve"> at $3 per foot</w:t>
      </w:r>
    </w:p>
    <w:p w:rsidR="00930EFB" w:rsidRDefault="00930EFB" w:rsidP="00CE7868">
      <w:pPr>
        <w:pStyle w:val="qzNumList2"/>
        <w:ind w:left="0" w:firstLine="0"/>
        <w:rPr>
          <w:rStyle w:val="qzListNumber"/>
        </w:rPr>
      </w:pPr>
    </w:p>
    <w:p w:rsidR="00C77C12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</w:t>
      </w:r>
      <w:r w:rsidR="00930EFB">
        <w:rPr>
          <w:rStyle w:val="qzListNumber"/>
        </w:rPr>
        <w:t xml:space="preserve">5.  </w:t>
      </w:r>
      <w:r w:rsidR="00930EFB">
        <w:rPr>
          <w:rStyle w:val="qzListNumber"/>
          <w:b w:val="0"/>
        </w:rPr>
        <w:t xml:space="preserve">10 </w:t>
      </w:r>
      <w:proofErr w:type="gramStart"/>
      <w:r w:rsidR="00930EFB">
        <w:rPr>
          <w:rStyle w:val="qzListNumber"/>
          <w:b w:val="0"/>
        </w:rPr>
        <w:t>gal</w:t>
      </w:r>
      <w:proofErr w:type="gramEnd"/>
      <w:r w:rsidR="00930EFB">
        <w:rPr>
          <w:rStyle w:val="qzListNumber"/>
          <w:b w:val="0"/>
        </w:rPr>
        <w:t xml:space="preserve"> at $2.40 per gal</w:t>
      </w:r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D52283" w:rsidRPr="00D52283" w:rsidRDefault="00D52283" w:rsidP="00CE7868">
      <w:pPr>
        <w:pStyle w:val="qzNumList2"/>
        <w:ind w:left="0" w:firstLine="0"/>
        <w:rPr>
          <w:rStyle w:val="qzListNumber"/>
        </w:rPr>
      </w:pPr>
      <w:r w:rsidRPr="00D52283">
        <w:rPr>
          <w:rStyle w:val="qzListNumber"/>
        </w:rPr>
        <w:t>Find the unit cost.</w:t>
      </w:r>
    </w:p>
    <w:p w:rsidR="00353424" w:rsidRPr="00930EFB" w:rsidRDefault="00CE7868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 w:rsidR="00930EFB">
        <w:rPr>
          <w:rStyle w:val="qzListNumber"/>
        </w:rPr>
        <w:t xml:space="preserve">6.  </w:t>
      </w:r>
      <w:r w:rsidR="00930EFB">
        <w:rPr>
          <w:rStyle w:val="qzListNumber"/>
          <w:b w:val="0"/>
        </w:rPr>
        <w:t xml:space="preserve">$12 for 4 sq. </w:t>
      </w:r>
      <w:proofErr w:type="spellStart"/>
      <w:r w:rsidR="00930EFB">
        <w:rPr>
          <w:rStyle w:val="qzListNumber"/>
          <w:b w:val="0"/>
        </w:rPr>
        <w:t>yds</w:t>
      </w:r>
      <w:proofErr w:type="spellEnd"/>
    </w:p>
    <w:p w:rsidR="00D52283" w:rsidRDefault="00D52283" w:rsidP="00C77C12">
      <w:pPr>
        <w:pStyle w:val="qzNumList2"/>
        <w:ind w:left="0" w:firstLine="0"/>
        <w:rPr>
          <w:rStyle w:val="qzListNumber"/>
          <w:b w:val="0"/>
        </w:rPr>
      </w:pPr>
    </w:p>
    <w:p w:rsidR="00D52283" w:rsidRDefault="00D52283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7.  </w:t>
      </w:r>
      <w:r>
        <w:rPr>
          <w:rStyle w:val="qzListNumber"/>
          <w:b w:val="0"/>
        </w:rPr>
        <w:t>$9 for 5 L</w:t>
      </w:r>
    </w:p>
    <w:p w:rsidR="00D52283" w:rsidRPr="00D52283" w:rsidRDefault="00D52283" w:rsidP="00C77C12">
      <w:pPr>
        <w:pStyle w:val="qzNumList2"/>
        <w:ind w:left="0" w:firstLine="0"/>
        <w:rPr>
          <w:rStyle w:val="qzListNumber"/>
          <w:b w:val="0"/>
        </w:rPr>
      </w:pPr>
    </w:p>
    <w:p w:rsidR="00353424" w:rsidRDefault="00D52283" w:rsidP="00C77C12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Which is the better buy.</w:t>
      </w:r>
      <w:r w:rsidR="00353424" w:rsidRPr="00353424">
        <w:rPr>
          <w:rStyle w:val="qzListNumber"/>
        </w:rPr>
        <w:tab/>
      </w:r>
    </w:p>
    <w:p w:rsidR="00C77C12" w:rsidRDefault="00D52283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8.  </w:t>
      </w:r>
      <w:r>
        <w:rPr>
          <w:rStyle w:val="qzListNumber"/>
          <w:b w:val="0"/>
        </w:rPr>
        <w:t xml:space="preserve">32 </w:t>
      </w:r>
      <w:proofErr w:type="spellStart"/>
      <w:r>
        <w:rPr>
          <w:rStyle w:val="qzListNumber"/>
          <w:b w:val="0"/>
        </w:rPr>
        <w:t>fl</w:t>
      </w:r>
      <w:proofErr w:type="spellEnd"/>
      <w:r>
        <w:rPr>
          <w:rStyle w:val="qzListNumber"/>
          <w:b w:val="0"/>
        </w:rPr>
        <w:t xml:space="preserve"> </w:t>
      </w:r>
      <w:proofErr w:type="spellStart"/>
      <w:r>
        <w:rPr>
          <w:rStyle w:val="qzListNumber"/>
          <w:b w:val="0"/>
        </w:rPr>
        <w:t>oz</w:t>
      </w:r>
      <w:proofErr w:type="spellEnd"/>
      <w:r>
        <w:rPr>
          <w:rStyle w:val="qzListNumber"/>
          <w:b w:val="0"/>
        </w:rPr>
        <w:t xml:space="preserve"> for $1.99 or 50 </w:t>
      </w:r>
      <w:proofErr w:type="spellStart"/>
      <w:r>
        <w:rPr>
          <w:rStyle w:val="qzListNumber"/>
          <w:b w:val="0"/>
        </w:rPr>
        <w:t>fl</w:t>
      </w:r>
      <w:proofErr w:type="spellEnd"/>
      <w:r>
        <w:rPr>
          <w:rStyle w:val="qzListNumber"/>
          <w:b w:val="0"/>
        </w:rPr>
        <w:t xml:space="preserve"> </w:t>
      </w:r>
      <w:proofErr w:type="spellStart"/>
      <w:r>
        <w:rPr>
          <w:rStyle w:val="qzListNumber"/>
          <w:b w:val="0"/>
        </w:rPr>
        <w:t>oz</w:t>
      </w:r>
      <w:proofErr w:type="spellEnd"/>
      <w:r>
        <w:rPr>
          <w:rStyle w:val="qzListNumber"/>
          <w:b w:val="0"/>
        </w:rPr>
        <w:t xml:space="preserve"> for $2.49</w:t>
      </w:r>
    </w:p>
    <w:p w:rsidR="00D52283" w:rsidRDefault="00D52283" w:rsidP="00C77C12">
      <w:pPr>
        <w:pStyle w:val="qzNumList2"/>
        <w:ind w:left="0" w:firstLine="0"/>
        <w:rPr>
          <w:rStyle w:val="qzListNumber"/>
          <w:b w:val="0"/>
        </w:rPr>
      </w:pPr>
    </w:p>
    <w:p w:rsidR="00D52283" w:rsidRDefault="00D52283" w:rsidP="00C77C12">
      <w:pPr>
        <w:pStyle w:val="qzNumList2"/>
        <w:ind w:left="0" w:firstLine="0"/>
        <w:rPr>
          <w:rStyle w:val="qzListNumber"/>
          <w:b w:val="0"/>
        </w:rPr>
      </w:pPr>
    </w:p>
    <w:p w:rsidR="00D52283" w:rsidRDefault="00D52283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9.  </w:t>
      </w:r>
      <w:r>
        <w:rPr>
          <w:rStyle w:val="qzListNumber"/>
          <w:b w:val="0"/>
        </w:rPr>
        <w:t xml:space="preserve">12 </w:t>
      </w:r>
      <w:proofErr w:type="spellStart"/>
      <w:r>
        <w:rPr>
          <w:rStyle w:val="qzListNumber"/>
          <w:b w:val="0"/>
        </w:rPr>
        <w:t>oz</w:t>
      </w:r>
      <w:proofErr w:type="spellEnd"/>
      <w:r>
        <w:rPr>
          <w:rStyle w:val="qzListNumber"/>
          <w:b w:val="0"/>
        </w:rPr>
        <w:t xml:space="preserve"> for $2.69 or 16 </w:t>
      </w:r>
      <w:proofErr w:type="spellStart"/>
      <w:r>
        <w:rPr>
          <w:rStyle w:val="qzListNumber"/>
          <w:b w:val="0"/>
        </w:rPr>
        <w:t>oz</w:t>
      </w:r>
      <w:proofErr w:type="spellEnd"/>
      <w:r>
        <w:rPr>
          <w:rStyle w:val="qzListNumber"/>
          <w:b w:val="0"/>
        </w:rPr>
        <w:t xml:space="preserve"> for $3.19</w:t>
      </w:r>
    </w:p>
    <w:p w:rsidR="00105958" w:rsidRDefault="00105958" w:rsidP="00C77C12">
      <w:pPr>
        <w:pStyle w:val="qzNumList2"/>
        <w:ind w:left="0" w:firstLine="0"/>
        <w:rPr>
          <w:rStyle w:val="qzListNumber"/>
          <w:b w:val="0"/>
        </w:rPr>
      </w:pPr>
    </w:p>
    <w:p w:rsidR="00105958" w:rsidRDefault="00105958" w:rsidP="00C77C12">
      <w:pPr>
        <w:pStyle w:val="qzNumList2"/>
        <w:ind w:left="0" w:firstLine="0"/>
        <w:rPr>
          <w:rStyle w:val="qzListNumber"/>
          <w:b w:val="0"/>
        </w:rPr>
      </w:pPr>
    </w:p>
    <w:p w:rsidR="00105958" w:rsidRPr="00105958" w:rsidRDefault="00105958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10</w:t>
      </w:r>
      <w:proofErr w:type="gramStart"/>
      <w:r>
        <w:rPr>
          <w:rStyle w:val="qzListNumber"/>
        </w:rPr>
        <w:t>.(</w:t>
      </w:r>
      <w:proofErr w:type="gramEnd"/>
      <w:r>
        <w:rPr>
          <w:rStyle w:val="qzListNumber"/>
        </w:rPr>
        <w:t xml:space="preserve">extra credit) </w:t>
      </w:r>
      <w:r>
        <w:rPr>
          <w:rStyle w:val="qzListNumber"/>
          <w:b w:val="0"/>
        </w:rPr>
        <w:t>A human heart beats an average of 2,956,575,000 times in 75 years. About how many times does it beat in 0ne year? One day? One minute?</w:t>
      </w:r>
    </w:p>
    <w:sectPr w:rsidR="00105958" w:rsidRPr="00105958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F7" w:rsidRDefault="001047F7">
      <w:r>
        <w:separator/>
      </w:r>
    </w:p>
    <w:p w:rsidR="001047F7" w:rsidRDefault="001047F7"/>
  </w:endnote>
  <w:endnote w:type="continuationSeparator" w:id="0">
    <w:p w:rsidR="001047F7" w:rsidRDefault="001047F7">
      <w:r>
        <w:continuationSeparator/>
      </w:r>
    </w:p>
    <w:p w:rsidR="001047F7" w:rsidRDefault="00104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F7" w:rsidRDefault="001047F7">
      <w:r>
        <w:separator/>
      </w:r>
    </w:p>
    <w:p w:rsidR="001047F7" w:rsidRDefault="001047F7"/>
  </w:footnote>
  <w:footnote w:type="continuationSeparator" w:id="0">
    <w:p w:rsidR="001047F7" w:rsidRDefault="001047F7">
      <w:r>
        <w:continuationSeparator/>
      </w:r>
    </w:p>
    <w:p w:rsidR="001047F7" w:rsidRDefault="00104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47F7"/>
    <w:rsid w:val="0010566E"/>
    <w:rsid w:val="00105958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30EFB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45CA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A7545B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</TotalTime>
  <Pages>1</Pages>
  <Words>118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573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2017-01-04T15:44:00Z</cp:lastPrinted>
  <dcterms:created xsi:type="dcterms:W3CDTF">2018-01-08T15:50:00Z</dcterms:created>
  <dcterms:modified xsi:type="dcterms:W3CDTF">2018-01-08T16:30:00Z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